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BB7" w:rsidRDefault="003E1BB7" w:rsidP="003E1BB7">
      <w:pPr>
        <w:tabs>
          <w:tab w:val="left" w:pos="10065"/>
        </w:tabs>
        <w:ind w:right="16" w:firstLine="426"/>
        <w:jc w:val="both"/>
        <w:rPr>
          <w:rFonts w:ascii="Times New Roman" w:hAnsi="Times New Roman"/>
          <w:b/>
          <w:szCs w:val="24"/>
        </w:rPr>
      </w:pPr>
      <w:bookmarkStart w:id="0" w:name="_GoBack"/>
      <w:r>
        <w:rPr>
          <w:rFonts w:ascii="Times New Roman" w:hAnsi="Times New Roman"/>
          <w:b/>
          <w:szCs w:val="24"/>
        </w:rPr>
        <w:t xml:space="preserve">Обучение по </w:t>
      </w:r>
      <w:r>
        <w:rPr>
          <w:rFonts w:ascii="Times New Roman" w:eastAsia="Calibri" w:hAnsi="Times New Roman"/>
          <w:b/>
          <w:szCs w:val="24"/>
        </w:rPr>
        <w:t xml:space="preserve">въвеждане в експлоатация </w:t>
      </w:r>
      <w:bookmarkEnd w:id="0"/>
      <w:r>
        <w:rPr>
          <w:rFonts w:ascii="Times New Roman" w:eastAsia="Calibri" w:hAnsi="Times New Roman"/>
          <w:b/>
          <w:szCs w:val="24"/>
        </w:rPr>
        <w:t>на структурни подсистеми и железопътни превозни средства на 23 и 24 юни.</w:t>
      </w:r>
    </w:p>
    <w:p w:rsidR="003E1BB7" w:rsidRDefault="003E1BB7" w:rsidP="003E1BB7">
      <w:pPr>
        <w:tabs>
          <w:tab w:val="left" w:pos="10065"/>
        </w:tabs>
        <w:ind w:right="16" w:firstLine="360"/>
        <w:jc w:val="both"/>
        <w:rPr>
          <w:rFonts w:ascii="Times New Roman" w:hAnsi="Times New Roman"/>
          <w:szCs w:val="24"/>
          <w:lang w:val="en-US"/>
        </w:rPr>
      </w:pPr>
    </w:p>
    <w:p w:rsidR="003E1BB7" w:rsidRDefault="003E1BB7" w:rsidP="003E1BB7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Жоро Димитров – главен директор на ГД „Железопътна инспекция“</w:t>
      </w:r>
    </w:p>
    <w:p w:rsidR="003E1BB7" w:rsidRDefault="003E1BB7" w:rsidP="003E1BB7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Валентин Цанков – началник отдел „Безопасност и оперативна съвместимост“</w:t>
      </w:r>
    </w:p>
    <w:p w:rsidR="003E1BB7" w:rsidRDefault="003E1BB7" w:rsidP="003E1BB7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Юлиан Илиев – главен инспектор</w:t>
      </w:r>
    </w:p>
    <w:p w:rsidR="003E1BB7" w:rsidRDefault="003E1BB7" w:rsidP="003E1BB7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Йоанна Василева – старши експерт</w:t>
      </w:r>
    </w:p>
    <w:p w:rsidR="003E1BB7" w:rsidRDefault="003E1BB7" w:rsidP="003E1BB7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Иван Лалов – началник РЖИ София</w:t>
      </w:r>
    </w:p>
    <w:p w:rsidR="003E1BB7" w:rsidRDefault="003E1BB7" w:rsidP="003E1BB7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Богомил Георгиев – главен инспектор</w:t>
      </w:r>
    </w:p>
    <w:p w:rsidR="003E1BB7" w:rsidRDefault="003E1BB7" w:rsidP="003E1BB7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Петьо Василев – старши инспектор</w:t>
      </w:r>
    </w:p>
    <w:p w:rsidR="003E1BB7" w:rsidRDefault="003E1BB7" w:rsidP="003E1BB7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Венцислав Петров – главен инспектор</w:t>
      </w:r>
    </w:p>
    <w:p w:rsidR="003E1BB7" w:rsidRDefault="003E1BB7" w:rsidP="003E1BB7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Силвия </w:t>
      </w:r>
      <w:proofErr w:type="spellStart"/>
      <w:r>
        <w:rPr>
          <w:rFonts w:ascii="Times New Roman" w:hAnsi="Times New Roman"/>
        </w:rPr>
        <w:t>Шумелова</w:t>
      </w:r>
      <w:proofErr w:type="spellEnd"/>
      <w:r>
        <w:rPr>
          <w:rFonts w:ascii="Times New Roman" w:hAnsi="Times New Roman"/>
        </w:rPr>
        <w:t xml:space="preserve"> – старши експерт</w:t>
      </w:r>
    </w:p>
    <w:p w:rsidR="00236E84" w:rsidRDefault="003E1BB7" w:rsidP="003E1BB7">
      <w:pPr>
        <w:pStyle w:val="ListParagraph"/>
        <w:numPr>
          <w:ilvl w:val="0"/>
          <w:numId w:val="1"/>
        </w:numPr>
      </w:pPr>
      <w:r w:rsidRPr="003E1BB7">
        <w:rPr>
          <w:rFonts w:ascii="Times New Roman" w:hAnsi="Times New Roman"/>
        </w:rPr>
        <w:t>Пламен Недков – инспектор</w:t>
      </w:r>
    </w:p>
    <w:sectPr w:rsidR="00236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28D5"/>
    <w:multiLevelType w:val="hybridMultilevel"/>
    <w:tmpl w:val="D44AA688"/>
    <w:lvl w:ilvl="0" w:tplc="207442D6">
      <w:start w:val="1"/>
      <w:numFmt w:val="decimal"/>
      <w:lvlText w:val="%1."/>
      <w:lvlJc w:val="left"/>
      <w:pPr>
        <w:ind w:left="1785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2505" w:hanging="360"/>
      </w:pPr>
    </w:lvl>
    <w:lvl w:ilvl="2" w:tplc="0402001B">
      <w:start w:val="1"/>
      <w:numFmt w:val="lowerRoman"/>
      <w:lvlText w:val="%3."/>
      <w:lvlJc w:val="right"/>
      <w:pPr>
        <w:ind w:left="3225" w:hanging="180"/>
      </w:pPr>
    </w:lvl>
    <w:lvl w:ilvl="3" w:tplc="0402000F">
      <w:start w:val="1"/>
      <w:numFmt w:val="decimal"/>
      <w:lvlText w:val="%4."/>
      <w:lvlJc w:val="left"/>
      <w:pPr>
        <w:ind w:left="3945" w:hanging="360"/>
      </w:pPr>
    </w:lvl>
    <w:lvl w:ilvl="4" w:tplc="04020019">
      <w:start w:val="1"/>
      <w:numFmt w:val="lowerLetter"/>
      <w:lvlText w:val="%5."/>
      <w:lvlJc w:val="left"/>
      <w:pPr>
        <w:ind w:left="4665" w:hanging="360"/>
      </w:pPr>
    </w:lvl>
    <w:lvl w:ilvl="5" w:tplc="0402001B">
      <w:start w:val="1"/>
      <w:numFmt w:val="lowerRoman"/>
      <w:lvlText w:val="%6."/>
      <w:lvlJc w:val="right"/>
      <w:pPr>
        <w:ind w:left="5385" w:hanging="180"/>
      </w:pPr>
    </w:lvl>
    <w:lvl w:ilvl="6" w:tplc="0402000F">
      <w:start w:val="1"/>
      <w:numFmt w:val="decimal"/>
      <w:lvlText w:val="%7."/>
      <w:lvlJc w:val="left"/>
      <w:pPr>
        <w:ind w:left="6105" w:hanging="360"/>
      </w:pPr>
    </w:lvl>
    <w:lvl w:ilvl="7" w:tplc="04020019">
      <w:start w:val="1"/>
      <w:numFmt w:val="lowerLetter"/>
      <w:lvlText w:val="%8."/>
      <w:lvlJc w:val="left"/>
      <w:pPr>
        <w:ind w:left="6825" w:hanging="360"/>
      </w:pPr>
    </w:lvl>
    <w:lvl w:ilvl="8" w:tplc="0402001B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44"/>
    <w:rsid w:val="00031D44"/>
    <w:rsid w:val="00236E84"/>
    <w:rsid w:val="003E1BB7"/>
    <w:rsid w:val="0054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BB7"/>
    <w:pPr>
      <w:spacing w:after="0" w:line="240" w:lineRule="auto"/>
    </w:pPr>
    <w:rPr>
      <w:rFonts w:ascii="Arial" w:eastAsia="Times New Roman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BB7"/>
    <w:pPr>
      <w:spacing w:after="0" w:line="240" w:lineRule="auto"/>
    </w:pPr>
    <w:rPr>
      <w:rFonts w:ascii="Arial" w:eastAsia="Times New Roman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Stoykov</dc:creator>
  <cp:keywords/>
  <dc:description/>
  <cp:lastModifiedBy>Ivan Stoykov</cp:lastModifiedBy>
  <cp:revision>3</cp:revision>
  <dcterms:created xsi:type="dcterms:W3CDTF">2014-04-28T11:14:00Z</dcterms:created>
  <dcterms:modified xsi:type="dcterms:W3CDTF">2014-04-28T11:14:00Z</dcterms:modified>
</cp:coreProperties>
</file>